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F1A7" w14:textId="6849369F" w:rsidR="00EE19F9" w:rsidRPr="002926FF" w:rsidRDefault="00EE19F9" w:rsidP="00EE19F9">
      <w:pPr>
        <w:jc w:val="center"/>
        <w:rPr>
          <w:sz w:val="36"/>
        </w:rPr>
      </w:pPr>
      <w:r w:rsidRPr="002926FF">
        <w:rPr>
          <w:noProof/>
          <w:sz w:val="36"/>
        </w:rPr>
        <mc:AlternateContent>
          <mc:Choice Requires="wps">
            <w:drawing>
              <wp:anchor distT="45720" distB="45720" distL="114300" distR="114300" simplePos="0" relativeHeight="251659264" behindDoc="0" locked="0" layoutInCell="1" allowOverlap="1" wp14:anchorId="47D654F9" wp14:editId="3A8445E5">
                <wp:simplePos x="0" y="0"/>
                <wp:positionH relativeFrom="margin">
                  <wp:posOffset>2350135</wp:posOffset>
                </wp:positionH>
                <wp:positionV relativeFrom="paragraph">
                  <wp:posOffset>-453390</wp:posOffset>
                </wp:positionV>
                <wp:extent cx="1095375" cy="666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66750"/>
                        </a:xfrm>
                        <a:prstGeom prst="rect">
                          <a:avLst/>
                        </a:prstGeom>
                        <a:noFill/>
                        <a:ln w="9525">
                          <a:noFill/>
                          <a:miter lim="800000"/>
                          <a:headEnd/>
                          <a:tailEnd/>
                        </a:ln>
                      </wps:spPr>
                      <wps:txbx>
                        <w:txbxContent>
                          <w:p w14:paraId="6FA29A30" w14:textId="58F396AC" w:rsidR="004F5637" w:rsidRPr="00AC2028" w:rsidRDefault="004F5637" w:rsidP="00EE19F9">
                            <w:pPr>
                              <w:jc w:val="center"/>
                              <w:rPr>
                                <w:color w:val="FF0000"/>
                                <w:sz w:val="40"/>
                              </w:rPr>
                            </w:pPr>
                            <w:r w:rsidRPr="00AC2028">
                              <w:rPr>
                                <w:rFonts w:hint="eastAsia"/>
                                <w:color w:val="FF0000"/>
                                <w:sz w:val="40"/>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654F9" id="_x0000_t202" coordsize="21600,21600" o:spt="202" path="m,l,21600r21600,l21600,xe">
                <v:stroke joinstyle="miter"/>
                <v:path gradientshapeok="t" o:connecttype="rect"/>
              </v:shapetype>
              <v:shape id="テキスト ボックス 2" o:spid="_x0000_s1026" type="#_x0000_t202" style="position:absolute;left:0;text-align:left;margin-left:185.05pt;margin-top:-35.7pt;width:86.2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" filled="f" stroked="f">
                <v:textbox>
                  <w:txbxContent>
                    <w:p w14:paraId="6FA29A30" w14:textId="58F396AC" w:rsidR="004F5637" w:rsidRPr="00AC2028" w:rsidRDefault="004F5637" w:rsidP="00EE19F9">
                      <w:pPr>
                        <w:jc w:val="center"/>
                        <w:rPr>
                          <w:color w:val="FF0000"/>
                          <w:sz w:val="40"/>
                        </w:rPr>
                      </w:pPr>
                      <w:r w:rsidRPr="00AC2028">
                        <w:rPr>
                          <w:rFonts w:hint="eastAsia"/>
                          <w:color w:val="FF0000"/>
                          <w:sz w:val="40"/>
                        </w:rPr>
                        <w:t>（例）</w:t>
                      </w:r>
                    </w:p>
                  </w:txbxContent>
                </v:textbox>
                <w10:wrap anchorx="margin"/>
              </v:shape>
            </w:pict>
          </mc:Fallback>
        </mc:AlternateContent>
      </w:r>
      <w:r w:rsidRPr="002926FF">
        <w:rPr>
          <w:rFonts w:hint="eastAsia"/>
          <w:sz w:val="36"/>
        </w:rPr>
        <w:t>岩津山楽会　会則</w:t>
      </w:r>
    </w:p>
    <w:p w14:paraId="04344F51" w14:textId="77777777" w:rsidR="00EE19F9" w:rsidRPr="002926FF" w:rsidRDefault="00EE19F9" w:rsidP="0006533B">
      <w:pPr>
        <w:ind w:left="281" w:hangingChars="100" w:hanging="281"/>
        <w:rPr>
          <w:sz w:val="28"/>
        </w:rPr>
      </w:pPr>
      <w:r w:rsidRPr="002926FF">
        <w:rPr>
          <w:rFonts w:hint="eastAsia"/>
          <w:sz w:val="28"/>
        </w:rPr>
        <w:t>（名称）</w:t>
      </w:r>
      <w:bookmarkStart w:id="0" w:name="_GoBack"/>
      <w:bookmarkEnd w:id="0"/>
    </w:p>
    <w:p w14:paraId="65D37A04" w14:textId="234C6038" w:rsidR="00EE19F9" w:rsidRPr="002926FF" w:rsidRDefault="00EE19F9" w:rsidP="0006533B">
      <w:pPr>
        <w:ind w:left="281" w:hangingChars="100" w:hanging="281"/>
        <w:rPr>
          <w:sz w:val="28"/>
        </w:rPr>
      </w:pPr>
      <w:r w:rsidRPr="002926FF">
        <w:rPr>
          <w:rFonts w:hint="eastAsia"/>
          <w:sz w:val="28"/>
        </w:rPr>
        <w:t>第１条　この会</w:t>
      </w:r>
      <w:r w:rsidR="0006533B" w:rsidRPr="002926FF">
        <w:rPr>
          <w:rFonts w:hint="eastAsia"/>
          <w:sz w:val="28"/>
        </w:rPr>
        <w:t>の名称</w:t>
      </w:r>
      <w:r w:rsidRPr="002926FF">
        <w:rPr>
          <w:rFonts w:hint="eastAsia"/>
          <w:sz w:val="28"/>
        </w:rPr>
        <w:t>は、「岩津山楽会」とする。</w:t>
      </w:r>
    </w:p>
    <w:p w14:paraId="7CFCD001" w14:textId="77777777" w:rsidR="00EE19F9" w:rsidRPr="002926FF" w:rsidRDefault="00EE19F9" w:rsidP="0006533B">
      <w:pPr>
        <w:ind w:left="281" w:hangingChars="100" w:hanging="281"/>
        <w:rPr>
          <w:sz w:val="28"/>
        </w:rPr>
      </w:pPr>
      <w:r w:rsidRPr="002926FF">
        <w:rPr>
          <w:rFonts w:hint="eastAsia"/>
          <w:sz w:val="28"/>
        </w:rPr>
        <w:t>（事務所）</w:t>
      </w:r>
    </w:p>
    <w:p w14:paraId="09C4AD6E" w14:textId="2703517A" w:rsidR="00EE19F9" w:rsidRPr="002926FF" w:rsidRDefault="00EE19F9" w:rsidP="0006533B">
      <w:pPr>
        <w:ind w:left="281" w:hangingChars="100" w:hanging="281"/>
        <w:rPr>
          <w:sz w:val="28"/>
        </w:rPr>
      </w:pPr>
      <w:r w:rsidRPr="002926FF">
        <w:rPr>
          <w:rFonts w:hint="eastAsia"/>
          <w:sz w:val="28"/>
        </w:rPr>
        <w:t xml:space="preserve">第２条　</w:t>
      </w:r>
      <w:r w:rsidRPr="002926FF">
        <w:rPr>
          <w:sz w:val="28"/>
        </w:rPr>
        <w:t>この会の事務所は、会長宅に置く。</w:t>
      </w:r>
    </w:p>
    <w:p w14:paraId="593DFA33" w14:textId="77777777" w:rsidR="00EE19F9" w:rsidRPr="002926FF" w:rsidRDefault="00EE19F9" w:rsidP="0006533B">
      <w:pPr>
        <w:ind w:left="281" w:hangingChars="100" w:hanging="281"/>
        <w:rPr>
          <w:sz w:val="28"/>
        </w:rPr>
      </w:pPr>
      <w:r w:rsidRPr="002926FF">
        <w:rPr>
          <w:rFonts w:hint="eastAsia"/>
          <w:sz w:val="28"/>
        </w:rPr>
        <w:t>（目的）</w:t>
      </w:r>
    </w:p>
    <w:p w14:paraId="39B45AEF" w14:textId="77777777" w:rsidR="00EE19F9" w:rsidRPr="002926FF" w:rsidRDefault="00EE19F9" w:rsidP="0006533B">
      <w:pPr>
        <w:ind w:left="281" w:hangingChars="100" w:hanging="281"/>
        <w:rPr>
          <w:sz w:val="28"/>
        </w:rPr>
      </w:pPr>
      <w:r w:rsidRPr="002926FF">
        <w:rPr>
          <w:rFonts w:hint="eastAsia"/>
          <w:sz w:val="28"/>
        </w:rPr>
        <w:t>第３条　この会は、市民センターの施設を利用して学習活動をし、会員相互の親睦を図るとともに、地域社会の発展に寄与することを目的とし、市民センター事業への参加協力や目的達成のため必要な事業を行う。</w:t>
      </w:r>
    </w:p>
    <w:p w14:paraId="57114596" w14:textId="77777777" w:rsidR="00EE19F9" w:rsidRPr="002926FF" w:rsidRDefault="00EE19F9" w:rsidP="0006533B">
      <w:pPr>
        <w:ind w:left="281" w:hangingChars="100" w:hanging="281"/>
        <w:rPr>
          <w:sz w:val="28"/>
        </w:rPr>
      </w:pPr>
      <w:r w:rsidRPr="002926FF">
        <w:rPr>
          <w:rFonts w:hint="eastAsia"/>
          <w:sz w:val="28"/>
        </w:rPr>
        <w:t>（事業）</w:t>
      </w:r>
    </w:p>
    <w:p w14:paraId="4CA75F43" w14:textId="77777777" w:rsidR="00EE19F9" w:rsidRPr="002926FF" w:rsidRDefault="00EE19F9" w:rsidP="0006533B">
      <w:pPr>
        <w:ind w:left="281" w:hangingChars="100" w:hanging="281"/>
        <w:rPr>
          <w:sz w:val="28"/>
        </w:rPr>
      </w:pPr>
      <w:r w:rsidRPr="002926FF">
        <w:rPr>
          <w:rFonts w:hint="eastAsia"/>
          <w:sz w:val="28"/>
        </w:rPr>
        <w:t>第４条　この会は、前条の目的を達成するため、次に掲げる活動を行う。</w:t>
      </w:r>
    </w:p>
    <w:p w14:paraId="4BFE6A07" w14:textId="77777777" w:rsidR="00EE19F9" w:rsidRPr="002926FF" w:rsidRDefault="00EE19F9" w:rsidP="0006533B">
      <w:pPr>
        <w:ind w:leftChars="100" w:left="522" w:hangingChars="100" w:hanging="281"/>
        <w:rPr>
          <w:sz w:val="28"/>
        </w:rPr>
      </w:pPr>
      <w:r w:rsidRPr="002926FF">
        <w:rPr>
          <w:rFonts w:hint="eastAsia"/>
          <w:sz w:val="28"/>
        </w:rPr>
        <w:t>⑴　市民センターの施設を利用して、登山の基礎知識について学ぶ。</w:t>
      </w:r>
    </w:p>
    <w:p w14:paraId="7A365C77" w14:textId="43E8B2FA" w:rsidR="00EE19F9" w:rsidRPr="002926FF" w:rsidRDefault="00EE19F9" w:rsidP="0006533B">
      <w:pPr>
        <w:ind w:leftChars="100" w:left="522" w:hangingChars="100" w:hanging="281"/>
        <w:rPr>
          <w:sz w:val="28"/>
        </w:rPr>
      </w:pPr>
      <w:r w:rsidRPr="002926FF">
        <w:rPr>
          <w:rFonts w:hint="eastAsia"/>
          <w:sz w:val="28"/>
        </w:rPr>
        <w:t>⑵　市民センター事業へ積極的に参加・協力する。</w:t>
      </w:r>
    </w:p>
    <w:p w14:paraId="12863DD7" w14:textId="0627E77F" w:rsidR="00EE19F9" w:rsidRPr="002926FF" w:rsidRDefault="00EE19F9" w:rsidP="0006533B">
      <w:pPr>
        <w:ind w:leftChars="100" w:left="522" w:hangingChars="100" w:hanging="281"/>
        <w:rPr>
          <w:sz w:val="28"/>
        </w:rPr>
      </w:pPr>
      <w:r w:rsidRPr="002926FF">
        <w:rPr>
          <w:rFonts w:hint="eastAsia"/>
          <w:sz w:val="28"/>
        </w:rPr>
        <w:t>⑶　その他必要と認める活動を行う。</w:t>
      </w:r>
    </w:p>
    <w:p w14:paraId="42FF1747" w14:textId="77777777" w:rsidR="00EE19F9" w:rsidRPr="002926FF" w:rsidRDefault="00EE19F9" w:rsidP="0006533B">
      <w:pPr>
        <w:ind w:left="281" w:hangingChars="100" w:hanging="281"/>
        <w:rPr>
          <w:sz w:val="28"/>
        </w:rPr>
      </w:pPr>
      <w:r w:rsidRPr="002926FF">
        <w:rPr>
          <w:rFonts w:hint="eastAsia"/>
          <w:sz w:val="28"/>
        </w:rPr>
        <w:t>（組織）</w:t>
      </w:r>
    </w:p>
    <w:p w14:paraId="4F2CE525" w14:textId="5BB89FEA" w:rsidR="00EE19F9" w:rsidRPr="002926FF" w:rsidRDefault="00EE19F9" w:rsidP="0006533B">
      <w:pPr>
        <w:ind w:left="281" w:hangingChars="100" w:hanging="281"/>
        <w:rPr>
          <w:sz w:val="28"/>
        </w:rPr>
      </w:pPr>
      <w:r w:rsidRPr="002926FF">
        <w:rPr>
          <w:rFonts w:hint="eastAsia"/>
          <w:sz w:val="28"/>
        </w:rPr>
        <w:t>第５条　この会は、第３条の目的に賛同する者をもって構成し、目的を達成するため、新規受講者の受け入れを行う。</w:t>
      </w:r>
    </w:p>
    <w:p w14:paraId="085F9AEE" w14:textId="77777777" w:rsidR="00EE19F9" w:rsidRPr="002926FF" w:rsidRDefault="00EE19F9" w:rsidP="0006533B">
      <w:pPr>
        <w:ind w:left="281" w:hangingChars="100" w:hanging="281"/>
        <w:rPr>
          <w:sz w:val="28"/>
        </w:rPr>
      </w:pPr>
      <w:r w:rsidRPr="002926FF">
        <w:rPr>
          <w:rFonts w:hint="eastAsia"/>
          <w:sz w:val="28"/>
        </w:rPr>
        <w:t>（役員）</w:t>
      </w:r>
    </w:p>
    <w:p w14:paraId="56C751CF" w14:textId="77777777" w:rsidR="00EE19F9" w:rsidRPr="002926FF" w:rsidRDefault="00EE19F9" w:rsidP="0006533B">
      <w:pPr>
        <w:ind w:left="281" w:hangingChars="100" w:hanging="281"/>
        <w:rPr>
          <w:sz w:val="28"/>
        </w:rPr>
      </w:pPr>
      <w:r w:rsidRPr="002926FF">
        <w:rPr>
          <w:rFonts w:hint="eastAsia"/>
          <w:sz w:val="28"/>
        </w:rPr>
        <w:t>第６条　本会は、次の役員を置いて運営する。</w:t>
      </w:r>
    </w:p>
    <w:p w14:paraId="379A58A1" w14:textId="2577C971" w:rsidR="00EE19F9" w:rsidRPr="002926FF" w:rsidRDefault="00EE19F9" w:rsidP="0006533B">
      <w:pPr>
        <w:ind w:leftChars="100" w:left="522" w:hangingChars="100" w:hanging="281"/>
        <w:rPr>
          <w:sz w:val="28"/>
        </w:rPr>
      </w:pPr>
      <w:r w:rsidRPr="002926FF">
        <w:rPr>
          <w:rFonts w:hint="eastAsia"/>
          <w:sz w:val="28"/>
        </w:rPr>
        <w:t>⑴　会　長　　１名</w:t>
      </w:r>
    </w:p>
    <w:p w14:paraId="3746D794" w14:textId="2E3FE240" w:rsidR="00EE19F9" w:rsidRPr="002926FF" w:rsidRDefault="00EE19F9" w:rsidP="0006533B">
      <w:pPr>
        <w:ind w:leftChars="100" w:left="522" w:hangingChars="100" w:hanging="281"/>
        <w:rPr>
          <w:sz w:val="28"/>
        </w:rPr>
      </w:pPr>
      <w:r w:rsidRPr="002926FF">
        <w:rPr>
          <w:rFonts w:hint="eastAsia"/>
          <w:sz w:val="28"/>
        </w:rPr>
        <w:t>⑵　副会長　　１名</w:t>
      </w:r>
    </w:p>
    <w:p w14:paraId="45EB29DC" w14:textId="205B02E3" w:rsidR="00EE19F9" w:rsidRPr="002926FF" w:rsidRDefault="0006533B" w:rsidP="0006533B">
      <w:pPr>
        <w:ind w:leftChars="100" w:left="522" w:hangingChars="100" w:hanging="281"/>
        <w:rPr>
          <w:sz w:val="28"/>
        </w:rPr>
      </w:pPr>
      <w:r w:rsidRPr="002926FF">
        <w:rPr>
          <w:rFonts w:hint="eastAsia"/>
          <w:sz w:val="28"/>
        </w:rPr>
        <w:t>⑶</w:t>
      </w:r>
      <w:r w:rsidR="00EE19F9" w:rsidRPr="002926FF">
        <w:rPr>
          <w:rFonts w:hint="eastAsia"/>
          <w:sz w:val="28"/>
        </w:rPr>
        <w:t xml:space="preserve">　会　計　　１名</w:t>
      </w:r>
    </w:p>
    <w:p w14:paraId="5E8A8246" w14:textId="652FD180" w:rsidR="001B3EE4" w:rsidRPr="002926FF" w:rsidRDefault="001B3EE4" w:rsidP="001B3EE4">
      <w:pPr>
        <w:rPr>
          <w:sz w:val="28"/>
        </w:rPr>
      </w:pPr>
      <w:r w:rsidRPr="002926FF">
        <w:rPr>
          <w:rFonts w:hint="eastAsia"/>
          <w:sz w:val="28"/>
        </w:rPr>
        <w:t>２　役員は会員の互選により定める。</w:t>
      </w:r>
    </w:p>
    <w:p w14:paraId="62F39A8B" w14:textId="77777777" w:rsidR="00EE19F9" w:rsidRPr="002926FF" w:rsidRDefault="00EE19F9" w:rsidP="0006533B">
      <w:pPr>
        <w:ind w:left="281" w:hangingChars="100" w:hanging="281"/>
        <w:rPr>
          <w:sz w:val="28"/>
        </w:rPr>
      </w:pPr>
      <w:r w:rsidRPr="002926FF">
        <w:rPr>
          <w:rFonts w:hint="eastAsia"/>
          <w:sz w:val="28"/>
        </w:rPr>
        <w:t>（任期）</w:t>
      </w:r>
    </w:p>
    <w:p w14:paraId="367CAF2C" w14:textId="77777777" w:rsidR="00EE19F9" w:rsidRPr="002926FF" w:rsidRDefault="00EE19F9" w:rsidP="0006533B">
      <w:pPr>
        <w:ind w:left="281" w:hangingChars="100" w:hanging="281"/>
        <w:rPr>
          <w:sz w:val="28"/>
        </w:rPr>
      </w:pPr>
      <w:r w:rsidRPr="002926FF">
        <w:rPr>
          <w:rFonts w:hint="eastAsia"/>
          <w:sz w:val="28"/>
        </w:rPr>
        <w:t>第７条　役員の任期は、１年とする。但し、再任を妨げない。</w:t>
      </w:r>
    </w:p>
    <w:p w14:paraId="6858FB4E" w14:textId="77777777" w:rsidR="00EE19F9" w:rsidRPr="002926FF" w:rsidRDefault="00EE19F9" w:rsidP="0006533B">
      <w:pPr>
        <w:ind w:left="281" w:hangingChars="100" w:hanging="281"/>
        <w:rPr>
          <w:sz w:val="28"/>
        </w:rPr>
      </w:pPr>
      <w:r w:rsidRPr="002926FF">
        <w:rPr>
          <w:rFonts w:hint="eastAsia"/>
          <w:sz w:val="28"/>
        </w:rPr>
        <w:t>（役員の任務）</w:t>
      </w:r>
    </w:p>
    <w:p w14:paraId="38ADD4C0" w14:textId="77777777" w:rsidR="00EE19F9" w:rsidRPr="002926FF" w:rsidRDefault="00EE19F9" w:rsidP="0006533B">
      <w:pPr>
        <w:ind w:left="281" w:hangingChars="100" w:hanging="281"/>
        <w:rPr>
          <w:sz w:val="28"/>
        </w:rPr>
      </w:pPr>
      <w:r w:rsidRPr="002926FF">
        <w:rPr>
          <w:rFonts w:hint="eastAsia"/>
          <w:sz w:val="28"/>
        </w:rPr>
        <w:t>第８条　役員の任務は、次に掲げるとおりとする。</w:t>
      </w:r>
    </w:p>
    <w:p w14:paraId="7FC7956D" w14:textId="77777777" w:rsidR="00EE19F9" w:rsidRPr="002926FF" w:rsidRDefault="00EE19F9" w:rsidP="0006533B">
      <w:pPr>
        <w:ind w:leftChars="100" w:left="522" w:hangingChars="100" w:hanging="281"/>
        <w:rPr>
          <w:sz w:val="28"/>
        </w:rPr>
      </w:pPr>
      <w:r w:rsidRPr="002926FF">
        <w:rPr>
          <w:rFonts w:hint="eastAsia"/>
          <w:sz w:val="28"/>
        </w:rPr>
        <w:t>⑴　会長は、会務を総理し、会議を招集する。</w:t>
      </w:r>
    </w:p>
    <w:p w14:paraId="26BC61F9" w14:textId="77777777" w:rsidR="00EE19F9" w:rsidRPr="002926FF" w:rsidRDefault="00EE19F9" w:rsidP="0006533B">
      <w:pPr>
        <w:ind w:leftChars="100" w:left="522" w:hangingChars="100" w:hanging="281"/>
        <w:rPr>
          <w:sz w:val="28"/>
        </w:rPr>
      </w:pPr>
      <w:r w:rsidRPr="002926FF">
        <w:rPr>
          <w:rFonts w:hint="eastAsia"/>
          <w:sz w:val="28"/>
        </w:rPr>
        <w:t>⑵　副会長は、会長を補佐し、会長に事故があるときは、その職務を代理する。</w:t>
      </w:r>
    </w:p>
    <w:p w14:paraId="47020F19" w14:textId="14019F43" w:rsidR="00EE19F9" w:rsidRPr="002926FF" w:rsidRDefault="0006533B" w:rsidP="0006533B">
      <w:pPr>
        <w:ind w:leftChars="100" w:left="522" w:hangingChars="100" w:hanging="281"/>
        <w:rPr>
          <w:sz w:val="28"/>
        </w:rPr>
      </w:pPr>
      <w:r w:rsidRPr="002926FF">
        <w:rPr>
          <w:rFonts w:hint="eastAsia"/>
          <w:sz w:val="28"/>
        </w:rPr>
        <w:t>⑶</w:t>
      </w:r>
      <w:r w:rsidR="00EE19F9" w:rsidRPr="002926FF">
        <w:rPr>
          <w:rFonts w:hint="eastAsia"/>
          <w:sz w:val="28"/>
        </w:rPr>
        <w:t xml:space="preserve">　会計は、会の会計事務を整理する。</w:t>
      </w:r>
    </w:p>
    <w:p w14:paraId="5CC036AE" w14:textId="77777777" w:rsidR="00EE19F9" w:rsidRPr="002926FF" w:rsidRDefault="00EE19F9" w:rsidP="0006533B">
      <w:pPr>
        <w:ind w:left="281" w:hangingChars="100" w:hanging="281"/>
        <w:rPr>
          <w:sz w:val="28"/>
        </w:rPr>
      </w:pPr>
      <w:r w:rsidRPr="002926FF">
        <w:rPr>
          <w:rFonts w:hint="eastAsia"/>
          <w:sz w:val="28"/>
        </w:rPr>
        <w:lastRenderedPageBreak/>
        <w:t>（会議）</w:t>
      </w:r>
    </w:p>
    <w:p w14:paraId="54FEAC2B" w14:textId="77777777" w:rsidR="00EE19F9" w:rsidRPr="002926FF" w:rsidRDefault="00EE19F9" w:rsidP="0006533B">
      <w:pPr>
        <w:ind w:left="281" w:hangingChars="100" w:hanging="281"/>
        <w:rPr>
          <w:sz w:val="28"/>
        </w:rPr>
      </w:pPr>
      <w:r w:rsidRPr="002926FF">
        <w:rPr>
          <w:rFonts w:hint="eastAsia"/>
          <w:sz w:val="28"/>
        </w:rPr>
        <w:t>第９条　会議は、総会及び定例会とする。</w:t>
      </w:r>
    </w:p>
    <w:p w14:paraId="491FCA3B" w14:textId="08BD90A7" w:rsidR="00EE19F9" w:rsidRPr="002926FF" w:rsidRDefault="00EE19F9" w:rsidP="0006533B">
      <w:pPr>
        <w:ind w:left="281" w:hangingChars="100" w:hanging="281"/>
        <w:rPr>
          <w:sz w:val="28"/>
        </w:rPr>
      </w:pPr>
      <w:r w:rsidRPr="002926FF">
        <w:rPr>
          <w:rFonts w:hint="eastAsia"/>
          <w:sz w:val="28"/>
        </w:rPr>
        <w:t>２　会議は会長が招集し、その議決は出席者の３分の２以上の賛成をもって決する。</w:t>
      </w:r>
    </w:p>
    <w:p w14:paraId="639E26C1" w14:textId="77777777" w:rsidR="00EE19F9" w:rsidRPr="002926FF" w:rsidRDefault="00EE19F9" w:rsidP="0006533B">
      <w:pPr>
        <w:ind w:left="281" w:hangingChars="100" w:hanging="281"/>
        <w:rPr>
          <w:sz w:val="28"/>
        </w:rPr>
      </w:pPr>
      <w:r w:rsidRPr="002926FF">
        <w:rPr>
          <w:rFonts w:hint="eastAsia"/>
          <w:sz w:val="28"/>
        </w:rPr>
        <w:t>（経費）</w:t>
      </w:r>
    </w:p>
    <w:p w14:paraId="4541947A"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10条　この会の経費は、会費、寄付金、その他の収入をもってあてる。</w:t>
      </w:r>
    </w:p>
    <w:p w14:paraId="653DF0C8" w14:textId="7E170C2A" w:rsidR="00EE19F9" w:rsidRPr="002926FF" w:rsidRDefault="00EE19F9" w:rsidP="004F55CE">
      <w:pPr>
        <w:ind w:left="281" w:hangingChars="100" w:hanging="281"/>
        <w:rPr>
          <w:sz w:val="28"/>
        </w:rPr>
      </w:pPr>
      <w:r w:rsidRPr="002926FF">
        <w:rPr>
          <w:rFonts w:hint="eastAsia"/>
          <w:sz w:val="28"/>
        </w:rPr>
        <w:t>２　会員の年会費は</w:t>
      </w:r>
      <w:r w:rsidR="0006533B" w:rsidRPr="002926FF">
        <w:rPr>
          <w:rFonts w:hint="eastAsia"/>
          <w:sz w:val="28"/>
        </w:rPr>
        <w:t>10,000</w:t>
      </w:r>
      <w:r w:rsidRPr="002926FF">
        <w:rPr>
          <w:sz w:val="28"/>
        </w:rPr>
        <w:t>円とする。ただし、必要に応じて年会費の変更及び臨時徴収を行うことができる。</w:t>
      </w:r>
    </w:p>
    <w:p w14:paraId="144B287D" w14:textId="77777777" w:rsidR="00EE19F9" w:rsidRPr="002926FF" w:rsidRDefault="00EE19F9" w:rsidP="0006533B">
      <w:pPr>
        <w:ind w:left="281" w:hangingChars="100" w:hanging="281"/>
        <w:rPr>
          <w:sz w:val="28"/>
        </w:rPr>
      </w:pPr>
      <w:r w:rsidRPr="002926FF">
        <w:rPr>
          <w:rFonts w:hint="eastAsia"/>
          <w:sz w:val="28"/>
        </w:rPr>
        <w:t>（事業年度）</w:t>
      </w:r>
    </w:p>
    <w:p w14:paraId="225CF23E"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11条　この会の事業年度は、毎年４月１日から翌年３月末日までとする。</w:t>
      </w:r>
    </w:p>
    <w:p w14:paraId="62C5FC27" w14:textId="77777777" w:rsidR="00EE19F9" w:rsidRPr="002926FF" w:rsidRDefault="00EE19F9" w:rsidP="0006533B">
      <w:pPr>
        <w:ind w:left="281" w:hangingChars="100" w:hanging="281"/>
        <w:rPr>
          <w:sz w:val="28"/>
        </w:rPr>
      </w:pPr>
      <w:r w:rsidRPr="002926FF">
        <w:rPr>
          <w:rFonts w:hint="eastAsia"/>
          <w:sz w:val="28"/>
        </w:rPr>
        <w:t>（会則の改正）</w:t>
      </w:r>
    </w:p>
    <w:p w14:paraId="606756E2"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12条　本会の会則は、総会において出席者の３分の２以上の賛成をもって改正することができる。</w:t>
      </w:r>
    </w:p>
    <w:p w14:paraId="777CF976" w14:textId="77777777" w:rsidR="00EE19F9" w:rsidRPr="002926FF" w:rsidRDefault="00EE19F9" w:rsidP="0006533B">
      <w:pPr>
        <w:ind w:left="281" w:hangingChars="100" w:hanging="281"/>
        <w:rPr>
          <w:sz w:val="28"/>
        </w:rPr>
      </w:pPr>
      <w:r w:rsidRPr="002926FF">
        <w:rPr>
          <w:rFonts w:hint="eastAsia"/>
          <w:sz w:val="28"/>
        </w:rPr>
        <w:t>（入退会）</w:t>
      </w:r>
    </w:p>
    <w:p w14:paraId="107B0A26"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13条　入会又は退会をしようとする者は役員に申し出て入会又は退会をするものとする。</w:t>
      </w:r>
    </w:p>
    <w:p w14:paraId="5B410508" w14:textId="77777777" w:rsidR="00EE19F9" w:rsidRPr="002926FF" w:rsidRDefault="00EE19F9" w:rsidP="0006533B">
      <w:pPr>
        <w:ind w:left="281" w:hangingChars="100" w:hanging="281"/>
        <w:rPr>
          <w:sz w:val="28"/>
        </w:rPr>
      </w:pPr>
      <w:r w:rsidRPr="002926FF">
        <w:rPr>
          <w:rFonts w:hint="eastAsia"/>
          <w:sz w:val="28"/>
        </w:rPr>
        <w:t>（委任）</w:t>
      </w:r>
    </w:p>
    <w:p w14:paraId="686AEAB5" w14:textId="77777777" w:rsidR="00EE19F9" w:rsidRPr="002926FF" w:rsidRDefault="00EE19F9" w:rsidP="0006533B">
      <w:pPr>
        <w:ind w:left="281" w:hangingChars="100" w:hanging="281"/>
        <w:rPr>
          <w:sz w:val="28"/>
        </w:rPr>
      </w:pPr>
      <w:r w:rsidRPr="002926FF">
        <w:rPr>
          <w:rFonts w:hint="eastAsia"/>
          <w:sz w:val="28"/>
        </w:rPr>
        <w:t>第</w:t>
      </w:r>
      <w:r w:rsidRPr="002926FF">
        <w:rPr>
          <w:sz w:val="28"/>
        </w:rPr>
        <w:t>14条　この会則に定めるもののほか、会の運営等に関し必要な事項は、定例会で定める。</w:t>
      </w:r>
    </w:p>
    <w:p w14:paraId="68BB03AF" w14:textId="77777777" w:rsidR="00EE19F9" w:rsidRPr="002926FF" w:rsidRDefault="00EE19F9" w:rsidP="0006533B">
      <w:pPr>
        <w:ind w:left="281" w:hangingChars="100" w:hanging="281"/>
        <w:rPr>
          <w:sz w:val="28"/>
        </w:rPr>
      </w:pPr>
      <w:r w:rsidRPr="002926FF">
        <w:rPr>
          <w:rFonts w:hint="eastAsia"/>
          <w:sz w:val="28"/>
        </w:rPr>
        <w:t xml:space="preserve">　</w:t>
      </w:r>
    </w:p>
    <w:p w14:paraId="698939EC" w14:textId="77777777" w:rsidR="00EE19F9" w:rsidRPr="002926FF" w:rsidRDefault="00EE19F9" w:rsidP="0006533B">
      <w:pPr>
        <w:ind w:left="281" w:hangingChars="100" w:hanging="281"/>
        <w:rPr>
          <w:sz w:val="28"/>
        </w:rPr>
      </w:pPr>
      <w:r w:rsidRPr="002926FF">
        <w:rPr>
          <w:rFonts w:hint="eastAsia"/>
          <w:sz w:val="28"/>
        </w:rPr>
        <w:t>附　則</w:t>
      </w:r>
    </w:p>
    <w:p w14:paraId="41EACF1F" w14:textId="3A4B40FD" w:rsidR="004E4BF6" w:rsidRPr="002926FF" w:rsidRDefault="00EE19F9" w:rsidP="000F2302">
      <w:pPr>
        <w:ind w:leftChars="100" w:left="241"/>
        <w:rPr>
          <w:sz w:val="28"/>
        </w:rPr>
      </w:pPr>
      <w:r w:rsidRPr="002926FF">
        <w:rPr>
          <w:rFonts w:hint="eastAsia"/>
          <w:sz w:val="28"/>
        </w:rPr>
        <w:t>この会則は、令和</w:t>
      </w:r>
      <w:r w:rsidR="0006533B" w:rsidRPr="002926FF">
        <w:rPr>
          <w:rFonts w:hint="eastAsia"/>
          <w:sz w:val="28"/>
        </w:rPr>
        <w:t>７</w:t>
      </w:r>
      <w:r w:rsidRPr="002926FF">
        <w:rPr>
          <w:rFonts w:hint="eastAsia"/>
          <w:sz w:val="28"/>
        </w:rPr>
        <w:t>年４月１日から施行する。</w:t>
      </w:r>
    </w:p>
    <w:sectPr w:rsidR="004E4BF6" w:rsidRPr="002926FF" w:rsidSect="002926FF">
      <w:pgSz w:w="11906" w:h="16838" w:code="9"/>
      <w:pgMar w:top="1418" w:right="1134" w:bottom="1418" w:left="1134" w:header="851" w:footer="992" w:gutter="0"/>
      <w:cols w:space="425"/>
      <w:docGrid w:type="linesAndChars" w:linePitch="4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A218" w14:textId="77777777" w:rsidR="001B3EE4" w:rsidRDefault="001B3EE4" w:rsidP="001B3EE4">
      <w:r>
        <w:separator/>
      </w:r>
    </w:p>
  </w:endnote>
  <w:endnote w:type="continuationSeparator" w:id="0">
    <w:p w14:paraId="0F6562BA" w14:textId="77777777" w:rsidR="001B3EE4" w:rsidRDefault="001B3EE4" w:rsidP="001B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68FF" w14:textId="77777777" w:rsidR="001B3EE4" w:rsidRDefault="001B3EE4" w:rsidP="001B3EE4">
      <w:r>
        <w:separator/>
      </w:r>
    </w:p>
  </w:footnote>
  <w:footnote w:type="continuationSeparator" w:id="0">
    <w:p w14:paraId="5A1E201D" w14:textId="77777777" w:rsidR="001B3EE4" w:rsidRDefault="001B3EE4" w:rsidP="001B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41"/>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25"/>
    <w:rsid w:val="0006533B"/>
    <w:rsid w:val="000F2302"/>
    <w:rsid w:val="001B3EE4"/>
    <w:rsid w:val="00262319"/>
    <w:rsid w:val="002926FF"/>
    <w:rsid w:val="00385DA8"/>
    <w:rsid w:val="004E4BF6"/>
    <w:rsid w:val="004F55CE"/>
    <w:rsid w:val="004F5637"/>
    <w:rsid w:val="005D28BF"/>
    <w:rsid w:val="00626925"/>
    <w:rsid w:val="0064252D"/>
    <w:rsid w:val="007120B2"/>
    <w:rsid w:val="00784BCE"/>
    <w:rsid w:val="00801D8A"/>
    <w:rsid w:val="009628FA"/>
    <w:rsid w:val="009A0B9A"/>
    <w:rsid w:val="009A0F40"/>
    <w:rsid w:val="00AC2028"/>
    <w:rsid w:val="00AD0EA5"/>
    <w:rsid w:val="00B13FC5"/>
    <w:rsid w:val="00B415EC"/>
    <w:rsid w:val="00DE66F6"/>
    <w:rsid w:val="00E82A2A"/>
    <w:rsid w:val="00ED5045"/>
    <w:rsid w:val="00EE1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501D87"/>
  <w15:chartTrackingRefBased/>
  <w15:docId w15:val="{E06FDE49-8D6C-4DDB-A091-BB33E550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2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2319"/>
    <w:pPr>
      <w:jc w:val="center"/>
    </w:pPr>
  </w:style>
  <w:style w:type="character" w:customStyle="1" w:styleId="a4">
    <w:name w:val="記 (文字)"/>
    <w:basedOn w:val="a0"/>
    <w:link w:val="a3"/>
    <w:uiPriority w:val="99"/>
    <w:rsid w:val="00262319"/>
  </w:style>
  <w:style w:type="paragraph" w:styleId="a5">
    <w:name w:val="Closing"/>
    <w:basedOn w:val="a"/>
    <w:link w:val="a6"/>
    <w:uiPriority w:val="99"/>
    <w:unhideWhenUsed/>
    <w:rsid w:val="00262319"/>
    <w:pPr>
      <w:jc w:val="right"/>
    </w:pPr>
  </w:style>
  <w:style w:type="character" w:customStyle="1" w:styleId="a6">
    <w:name w:val="結語 (文字)"/>
    <w:basedOn w:val="a0"/>
    <w:link w:val="a5"/>
    <w:uiPriority w:val="99"/>
    <w:rsid w:val="00262319"/>
  </w:style>
  <w:style w:type="table" w:styleId="a7">
    <w:name w:val="Table Grid"/>
    <w:basedOn w:val="a1"/>
    <w:uiPriority w:val="39"/>
    <w:rsid w:val="0026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3EE4"/>
    <w:pPr>
      <w:tabs>
        <w:tab w:val="center" w:pos="4252"/>
        <w:tab w:val="right" w:pos="8504"/>
      </w:tabs>
      <w:snapToGrid w:val="0"/>
    </w:pPr>
  </w:style>
  <w:style w:type="character" w:customStyle="1" w:styleId="a9">
    <w:name w:val="ヘッダー (文字)"/>
    <w:basedOn w:val="a0"/>
    <w:link w:val="a8"/>
    <w:uiPriority w:val="99"/>
    <w:rsid w:val="001B3EE4"/>
  </w:style>
  <w:style w:type="paragraph" w:styleId="aa">
    <w:name w:val="footer"/>
    <w:basedOn w:val="a"/>
    <w:link w:val="ab"/>
    <w:uiPriority w:val="99"/>
    <w:unhideWhenUsed/>
    <w:rsid w:val="001B3EE4"/>
    <w:pPr>
      <w:tabs>
        <w:tab w:val="center" w:pos="4252"/>
        <w:tab w:val="right" w:pos="8504"/>
      </w:tabs>
      <w:snapToGrid w:val="0"/>
    </w:pPr>
  </w:style>
  <w:style w:type="character" w:customStyle="1" w:styleId="ab">
    <w:name w:val="フッター (文字)"/>
    <w:basedOn w:val="a0"/>
    <w:link w:val="aa"/>
    <w:uiPriority w:val="99"/>
    <w:rsid w:val="001B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弘志</dc:creator>
  <cp:keywords/>
  <dc:description/>
  <cp:lastModifiedBy>Administrator</cp:lastModifiedBy>
  <cp:revision>9</cp:revision>
  <dcterms:created xsi:type="dcterms:W3CDTF">2024-09-27T05:00:00Z</dcterms:created>
  <dcterms:modified xsi:type="dcterms:W3CDTF">2025-10-28T05:59:00Z</dcterms:modified>
</cp:coreProperties>
</file>